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E00F" w14:textId="77777777" w:rsidR="000D317B" w:rsidRDefault="000D317B" w:rsidP="00A97BBB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AECC199" w14:textId="2C7DC8B3" w:rsidR="00636F6D" w:rsidRPr="000111A3" w:rsidRDefault="00C55EA0" w:rsidP="00636F6D">
      <w:pPr>
        <w:jc w:val="right"/>
        <w:rPr>
          <w:rFonts w:ascii="Arial Narrow" w:hAnsi="Arial Narrow" w:cs="Arial"/>
          <w:b/>
          <w:i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62601B"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62601B"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iCs/>
          <w:sz w:val="28"/>
          <w:szCs w:val="28"/>
          <w:lang w:val="ru-RU"/>
        </w:rPr>
        <w:t>0</w:t>
      </w:r>
      <w:r w:rsidR="0062601B" w:rsidRPr="0062601B">
        <w:rPr>
          <w:rFonts w:ascii="Arial Narrow" w:hAnsi="Arial Narrow" w:cs="Arial"/>
          <w:b/>
          <w:i/>
          <w:iCs/>
          <w:sz w:val="28"/>
          <w:szCs w:val="28"/>
          <w:lang w:val="ru-RU"/>
        </w:rPr>
        <w:t>7</w:t>
      </w:r>
      <w:r w:rsidR="006260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62601B" w:rsidRPr="0062601B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6260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5C6890" w:rsidRPr="000111A3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</w:t>
      </w:r>
      <w:r w:rsidR="00636F6D" w:rsidRPr="000111A3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5AE1894E" w14:textId="77777777" w:rsidR="00D76F1D" w:rsidRPr="00E875BE" w:rsidRDefault="00D76F1D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77777777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0D3">
        <w:rPr>
          <w:rFonts w:ascii="Arial" w:hAnsi="Arial" w:cs="Arial"/>
          <w:sz w:val="28"/>
          <w:szCs w:val="28"/>
          <w:lang w:val="ru-RU"/>
        </w:rPr>
        <w:t xml:space="preserve">Для исполнения этой повелевающей заповеди, нам необходимо взрастить 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77777777" w:rsidR="00D76F1D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но праведностью веры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D2138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7AD04E96" w14:textId="77777777" w:rsidR="00D76F1D" w:rsidRPr="005119B1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CA41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A01EB6">
        <w:rPr>
          <w:rFonts w:ascii="Arial" w:hAnsi="Arial" w:cs="Arial"/>
          <w:sz w:val="28"/>
          <w:u w:val="single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ABD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2339A5F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0B5EFA0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06ED28B" w14:textId="3F37B668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21D44" w14:textId="5D10F92B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876BF9">
        <w:rPr>
          <w:rFonts w:ascii="Arial" w:hAnsi="Arial" w:cs="Arial"/>
          <w:b/>
          <w:sz w:val="28"/>
          <w:lang w:val="ru-RU"/>
        </w:rPr>
        <w:t>Вопрос:</w:t>
      </w:r>
      <w:r>
        <w:rPr>
          <w:rFonts w:ascii="Arial" w:hAnsi="Arial" w:cs="Arial"/>
          <w:sz w:val="28"/>
          <w:lang w:val="ru-RU"/>
        </w:rPr>
        <w:t xml:space="preserve"> </w:t>
      </w:r>
      <w:r w:rsidR="009D0E73">
        <w:rPr>
          <w:rFonts w:ascii="Arial" w:hAnsi="Arial" w:cs="Arial"/>
          <w:sz w:val="28"/>
          <w:lang w:val="ru-RU"/>
        </w:rPr>
        <w:t>Какие цели, преследует Бог, Своим законом?</w:t>
      </w:r>
    </w:p>
    <w:p w14:paraId="64CB75CE" w14:textId="77777777" w:rsidR="00260D99" w:rsidRPr="00AB6D26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BF467" w14:textId="26D642C8" w:rsidR="00260D99" w:rsidRDefault="00A30362" w:rsidP="009D0E7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="00260D99">
        <w:rPr>
          <w:rFonts w:ascii="Arial" w:hAnsi="Arial" w:cs="Arial"/>
          <w:sz w:val="28"/>
          <w:lang w:val="ru-RU"/>
        </w:rPr>
        <w:t xml:space="preserve"> Писании, содержится достаточно много целей, </w:t>
      </w:r>
      <w:r w:rsidR="009D0E73">
        <w:rPr>
          <w:rFonts w:ascii="Arial" w:hAnsi="Arial" w:cs="Arial"/>
          <w:sz w:val="28"/>
          <w:lang w:val="ru-RU"/>
        </w:rPr>
        <w:t>н</w:t>
      </w:r>
      <w:r w:rsidR="00260D99">
        <w:rPr>
          <w:rFonts w:ascii="Arial" w:hAnsi="Arial" w:cs="Arial"/>
          <w:sz w:val="28"/>
          <w:lang w:val="ru-RU"/>
        </w:rPr>
        <w:t>о</w:t>
      </w:r>
      <w:r w:rsidR="009D0E73">
        <w:rPr>
          <w:rFonts w:ascii="Arial" w:hAnsi="Arial" w:cs="Arial"/>
          <w:sz w:val="28"/>
          <w:lang w:val="ru-RU"/>
        </w:rPr>
        <w:t xml:space="preserve"> </w:t>
      </w:r>
      <w:r w:rsidR="00260D99">
        <w:rPr>
          <w:rFonts w:ascii="Arial" w:hAnsi="Arial" w:cs="Arial"/>
          <w:sz w:val="28"/>
          <w:lang w:val="ru-RU"/>
        </w:rPr>
        <w:t>из всего этого множества, мы рассмотрим 8 целей</w:t>
      </w:r>
      <w:r w:rsidR="00DC57F4">
        <w:rPr>
          <w:rFonts w:ascii="Arial" w:hAnsi="Arial" w:cs="Arial"/>
          <w:sz w:val="28"/>
          <w:lang w:val="ru-RU"/>
        </w:rPr>
        <w:t>.</w:t>
      </w:r>
    </w:p>
    <w:p w14:paraId="74ABFAF7" w14:textId="77777777" w:rsidR="00260D99" w:rsidRPr="00AA14B6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7D6FC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такое владычество Бога, которым Бог, владычествует на небесах.</w:t>
      </w:r>
    </w:p>
    <w:p w14:paraId="018F41C4" w14:textId="77777777" w:rsidR="00260D99" w:rsidRPr="00AA14B6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AA2DD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Законом, состоит в том, чтобы человек, будучи продуктом шестого дня, мог стать продуктом седьмого дня.</w:t>
      </w:r>
    </w:p>
    <w:p w14:paraId="31A6EE00" w14:textId="77777777" w:rsidR="00260D99" w:rsidRPr="00977301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542CD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713B9E">
        <w:rPr>
          <w:rFonts w:ascii="Arial" w:hAnsi="Arial" w:cs="Arial"/>
          <w:b/>
          <w:color w:val="FF0000"/>
          <w:sz w:val="28"/>
          <w:lang w:val="ru-RU"/>
        </w:rPr>
        <w:t>3. Цель,</w:t>
      </w:r>
      <w:r w:rsidRPr="00713B9E">
        <w:rPr>
          <w:rFonts w:ascii="Arial" w:hAnsi="Arial" w:cs="Arial"/>
          <w:color w:val="FF0000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которую Бог преследовал и преследует Своим Законом – состоит в том, чтобы человек, как программное устройство Бога, мог стать почвой закона посева и жатвы.</w:t>
      </w:r>
    </w:p>
    <w:p w14:paraId="20E09348" w14:textId="77777777" w:rsidR="00260D99" w:rsidRPr="00977301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EFEB5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713B9E">
        <w:rPr>
          <w:rFonts w:ascii="Arial" w:hAnsi="Arial" w:cs="Arial"/>
          <w:b/>
          <w:color w:val="FF0000"/>
          <w:sz w:val="28"/>
          <w:lang w:val="ru-RU"/>
        </w:rPr>
        <w:t>4. Цель,</w:t>
      </w:r>
      <w:r w:rsidRPr="00713B9E">
        <w:rPr>
          <w:rFonts w:ascii="Arial" w:hAnsi="Arial" w:cs="Arial"/>
          <w:color w:val="FF0000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которую Бог преследовал и преследует Своим Законом – состоит в том, чтобы человек, мог дать Богу основание, сделать Едем местом, из которого будет выходить река, для орошения рая; и затем, разделяясь на четыре реки, будет орошать всю землю.</w:t>
      </w:r>
    </w:p>
    <w:p w14:paraId="3CFE3F85" w14:textId="77777777" w:rsidR="00260D99" w:rsidRPr="00977301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79C06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и хранить его.</w:t>
      </w:r>
    </w:p>
    <w:p w14:paraId="6A894953" w14:textId="77777777" w:rsidR="00260D99" w:rsidRPr="00977301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1FE08" w14:textId="77777777" w:rsidR="00260D99" w:rsidRPr="005E3E2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стать исполнителем Его заповеди – есть от всякого дерева в саду, </w:t>
      </w:r>
      <w:r w:rsidRPr="00C76D4E">
        <w:rPr>
          <w:rFonts w:ascii="Arial" w:hAnsi="Arial" w:cs="Arial"/>
          <w:sz w:val="28"/>
          <w:lang w:val="ru-RU"/>
        </w:rPr>
        <w:t>а от дерева познания добра и зла</w:t>
      </w:r>
      <w:r>
        <w:rPr>
          <w:rFonts w:ascii="Arial" w:hAnsi="Arial" w:cs="Arial"/>
          <w:sz w:val="28"/>
          <w:lang w:val="ru-RU"/>
        </w:rPr>
        <w:t>, не есть, чтобы не умереть.</w:t>
      </w:r>
    </w:p>
    <w:p w14:paraId="4B4B4735" w14:textId="77777777" w:rsidR="00260D99" w:rsidRPr="00DF3F81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78EF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 w14:paraId="3134D4AE" w14:textId="77777777" w:rsidR="00260D99" w:rsidRPr="00977301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FD21B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не был одиноким.</w:t>
      </w:r>
    </w:p>
    <w:p w14:paraId="2808F228" w14:textId="77777777" w:rsidR="00A30362" w:rsidRDefault="00A30362" w:rsidP="00A3036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F9493" w14:textId="77777777" w:rsidR="00713B9E" w:rsidRDefault="00713B9E" w:rsidP="00EA495B">
      <w:pPr>
        <w:jc w:val="both"/>
        <w:rPr>
          <w:rFonts w:ascii="Arial" w:hAnsi="Arial" w:cs="Arial"/>
          <w:b/>
          <w:sz w:val="28"/>
          <w:lang w:val="ru-RU"/>
        </w:rPr>
      </w:pPr>
    </w:p>
    <w:p w14:paraId="26F7FF68" w14:textId="160FC32F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преследует Своим Законом, состоит в том, чтобы человек, посредством любви к Его Закону – стал бы программным устройством Бога или же, доброй почвой, в которой посредством закона посева и жатвы, человек мог бы, посеять душевное тело,</w:t>
      </w:r>
      <w:r w:rsidRPr="009545B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чтобы взрастить тело духовное.</w:t>
      </w:r>
    </w:p>
    <w:p w14:paraId="130E055C" w14:textId="77777777" w:rsidR="00EA495B" w:rsidRPr="0097730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06654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 создал Господь Бог человека из праха земного, и вдунул в лице его дыхание жизни, и стал человек душею живою. </w:t>
      </w:r>
    </w:p>
    <w:p w14:paraId="70925810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495CD1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lastRenderedPageBreak/>
        <w:t>И насадил Господь Бог рай в Едеме на востоке, и поместил там человека, которого создал. И произрастил Господь Бог из земли всякое дерево, приятное на вид и хорошее для пищи, и дерево жизни посреди рая, и дерево познания добра и зла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Быт.2:7-9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4E7A9345" w14:textId="77777777" w:rsidR="00EA495B" w:rsidRPr="002A3D83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093A2" w14:textId="732BC3A0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Несмотря на то, что первый человек, стал душою живою, дальнейшие действия Бога, выраженные в насаждении рая в Едеме, преследовали цель, чтобы посредством закона посева и жатвы взрастить, из человека душевного, человека духовного.</w:t>
      </w:r>
    </w:p>
    <w:p w14:paraId="2CDC9853" w14:textId="77777777" w:rsidR="00EA495B" w:rsidRPr="0077525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C8644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Насаждение сада в Едеме на востоке – происходило в измерении седьмого дня, о котором Иисус сказал, что Отец Его продолжает нечто творить, в измерении этого седьмого дня: </w:t>
      </w:r>
    </w:p>
    <w:p w14:paraId="32479793" w14:textId="77777777" w:rsidR="00EA495B" w:rsidRPr="0079343B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EB711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Больной отвечал Ему: так, Господи; но не имею человека, который опустил бы меня в купальню, когда возмутится вода; когда же я прихожу, другой уже сходит прежде меня.</w:t>
      </w:r>
    </w:p>
    <w:p w14:paraId="2112111F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27952C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Иисус говорит ему: встань, возьми постель твою и ходи. И он тотчас выздоровел, и взял постель свою и пошел. Было же это в день субботний. Посему Иудеи говорили исцеленному: сегодня суббота; не должно тебе брать постели. Он отвечал им: </w:t>
      </w:r>
    </w:p>
    <w:p w14:paraId="02929AB2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454CBF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Кто меня исцелил, Тот мне сказал: возьми постель твою и ходи. Его спросили: кто Тот Человек, Который сказал тебе: возьми постель твою и ходи? Исцеленный же не знал, кто Он, </w:t>
      </w:r>
    </w:p>
    <w:p w14:paraId="769E0A10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F4EE04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Ибо Иисус скрылся в народе, бывшем на том месте. Потом Иисус встретил его в храме и сказал ему: вот, ты выздоровел; не греши больше, чтобы не случилось с тобою чего хуже. Человек сей пошел и объявил Иудеям, что исцеливший его есть Иисус. </w:t>
      </w:r>
    </w:p>
    <w:p w14:paraId="7A5BDFFF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AD43F5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 стали Иудеи гнать Иисуса и искали убить Его за то, что Он делал такие дела в субботу. Иисус же говорил им: Отец Мой доныне делает, и Я делаю. И еще более искали убить Его Иудеи за то, что Он не только нарушал субботу, но и Отцем Своим называл Бога, делая Себя равным Богу. </w:t>
      </w:r>
    </w:p>
    <w:p w14:paraId="5F14CD77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1B48AA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На это Иисус сказал: истинно, истинно говорю вам: Сын ничего не может творить Сам от Себя, если не увидит Отца творящего: ибо, что творит Он, то и Сын творит также. Ибо Отец любит Сына и показывает Ему все, что творит Сам; и покажет Ему дела больше сих, так что вы удивитесь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Ин.5:7-20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7DBF73F3" w14:textId="77777777" w:rsidR="00EA495B" w:rsidRPr="0077525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03B72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Чтобы посредством закона посева и жатвы взрастить, из человека душевного, человека духовного – необходимо была атмосфера и власть седьмого дня, под которым имелась в виду, Церковь Христова, во главе со Христом.</w:t>
      </w:r>
    </w:p>
    <w:p w14:paraId="33855C28" w14:textId="77777777" w:rsidR="00EA495B" w:rsidRPr="00DB1C3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D38E9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Так и написано: первый человек Адам стал душею живущею; а последний Адам есть дух животворящий. Но не духовное прежде, а душевное, потом духовное. Первый человек – из земли, перстный; второй человек – Господь с неба.</w:t>
      </w:r>
    </w:p>
    <w:p w14:paraId="47ECF5F8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A51531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Каков перстный, таковы и перстные; и каков небесный, таковы и небесные. И как мы носили образ перстного, будем носить и образ небесного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1.Кор.15:45-49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202ADA6F" w14:textId="77777777" w:rsidR="00EA495B" w:rsidRPr="00C60D4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AA1C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Имеющееся изречение – является одним из многих мест Писания, в котором говорится, об облечении в нового человека, созданного по Богу, во Христе Иисусе, в праведности и в святости истины. </w:t>
      </w:r>
    </w:p>
    <w:p w14:paraId="5DEE0844" w14:textId="77777777" w:rsidR="00EA495B" w:rsidRPr="00C60D4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00DE5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«</w:t>
      </w:r>
      <w:r w:rsidRPr="00F808A2">
        <w:rPr>
          <w:rFonts w:ascii="Arial" w:hAnsi="Arial" w:cs="Arial"/>
          <w:sz w:val="28"/>
          <w:lang w:val="ru-RU"/>
        </w:rPr>
        <w:t>И</w:t>
      </w:r>
      <w:r>
        <w:rPr>
          <w:rFonts w:ascii="Arial" w:hAnsi="Arial" w:cs="Arial"/>
          <w:sz w:val="28"/>
          <w:lang w:val="ru-RU"/>
        </w:rPr>
        <w:t>,</w:t>
      </w:r>
      <w:r w:rsidRPr="00F808A2">
        <w:rPr>
          <w:rFonts w:ascii="Arial" w:hAnsi="Arial" w:cs="Arial"/>
          <w:sz w:val="28"/>
          <w:lang w:val="ru-RU"/>
        </w:rPr>
        <w:t xml:space="preserve"> как мы носили образ перстного, будем носить и образ небесного</w:t>
      </w:r>
      <w:r>
        <w:rPr>
          <w:rFonts w:ascii="Arial" w:hAnsi="Arial" w:cs="Arial"/>
          <w:sz w:val="28"/>
          <w:lang w:val="ru-RU"/>
        </w:rPr>
        <w:t>».</w:t>
      </w:r>
    </w:p>
    <w:p w14:paraId="55E1C0F7" w14:textId="77777777" w:rsidR="00EA495B" w:rsidRPr="00787C2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4951A" w14:textId="2B7C11EC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Несмотря на то, что Иисус, в достоинстве образа Сына Человеческого, ничем не отличался от человеков – Он являлся представителем небес, так как был зачат, от Святого Духа.</w:t>
      </w:r>
    </w:p>
    <w:p w14:paraId="3AC8EA53" w14:textId="77777777" w:rsidR="00EA495B" w:rsidRPr="007401AA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250DD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И сказал Бог: сотворим человека по образу Нашему по подобию Нашему, и да владычествуют они над рыбами морскими, и над птицами небесными, и над скотом, и над всею землею, и над всеми гадами, пресмыкающимися по земле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Быт.1:26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4774F88A" w14:textId="77777777" w:rsidR="00EA495B" w:rsidRPr="00787C2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FA032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После того, как Бог сотворил человека – Он, уже ничего не желал творить на Планете Земля, без согласия и участия, с подобным Себе человеком, со Своим проектом или, со Своим предназначением. </w:t>
      </w:r>
    </w:p>
    <w:p w14:paraId="6E6184BD" w14:textId="77777777" w:rsidR="00EA495B" w:rsidRPr="004D0580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E3A20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 сказал Господь: утаю ли Я от Авраама, что хочу делать! От Авраама точно произойдет народ великий и сильный, </w:t>
      </w:r>
    </w:p>
    <w:p w14:paraId="3E78B405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9EE7DA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И благословятся в нем все народы земли, ибо Я избрал его для того, чтобы он заповедал сынам своим и дому своему после себя, ходить путем Господним, творя правду и суд; и исполнит Господь над Авраамом, что сказал о нем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Быт.18:17-19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66316D56" w14:textId="77777777" w:rsidR="00EA495B" w:rsidRPr="002B7958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C5F9A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Ибо Господь Бог ничего не делает, не открыв Своей тайны рабам Своим, пророкам. Лев начал рыкать, - кто не содрогнется? Господь Бог сказал, - кто не будет пророчествовать?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Амос.3:7,8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542C44E0" w14:textId="77777777" w:rsidR="00EA495B" w:rsidRPr="004D0580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B2C7A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</w:t>
      </w:r>
    </w:p>
    <w:p w14:paraId="61C61BC3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23E0B5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А Духа от Бога, дабы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1.Кор.2:11-13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63704390" w14:textId="77777777" w:rsidR="00EA495B" w:rsidRPr="002B7958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CD3E9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третий день творения, Бог силою Своего творческого Слова, обратился к земле, чтобы она произвела </w:t>
      </w:r>
      <w:r w:rsidRPr="007401AA">
        <w:rPr>
          <w:rFonts w:ascii="Arial" w:hAnsi="Arial" w:cs="Arial"/>
          <w:sz w:val="28"/>
          <w:lang w:val="ru-RU"/>
        </w:rPr>
        <w:t>зелень, траву, сеющую семя дерево плодовитое, приносящее по роду своему плод, в котором семя его на земле</w:t>
      </w:r>
      <w:r>
        <w:rPr>
          <w:rFonts w:ascii="Arial" w:hAnsi="Arial" w:cs="Arial"/>
          <w:sz w:val="28"/>
          <w:lang w:val="ru-RU"/>
        </w:rPr>
        <w:t>.</w:t>
      </w:r>
    </w:p>
    <w:p w14:paraId="06BA815E" w14:textId="77777777" w:rsidR="00EA495B" w:rsidRPr="0077525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19FF5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 xml:space="preserve">И сказал Бог: да произрастит земля зелень, траву, сеющую семя дерево плодовитое, приносящее по роду своему плод, в котором семя его на земле. И стало так. И произвела земля зелень, траву, сеющую семя по роду ее, и дерево, приносящее плод, </w:t>
      </w:r>
    </w:p>
    <w:p w14:paraId="2562454F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09B03B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В котором семя его по роду его. И увидел Бог, что это хорошо. И был вечер, и было утро: день третий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Быт.1:11-13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7CBA9AAD" w14:textId="77777777" w:rsidR="00EA495B" w:rsidRPr="00C6278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CD77C" w14:textId="376AC4E1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Сад в Едеме на </w:t>
      </w:r>
      <w:r w:rsidR="00713B9E">
        <w:rPr>
          <w:rFonts w:ascii="Arial" w:hAnsi="Arial" w:cs="Arial"/>
          <w:sz w:val="28"/>
          <w:lang w:val="ru-RU"/>
        </w:rPr>
        <w:t>В</w:t>
      </w:r>
      <w:r>
        <w:rPr>
          <w:rFonts w:ascii="Arial" w:hAnsi="Arial" w:cs="Arial"/>
          <w:sz w:val="28"/>
          <w:lang w:val="ru-RU"/>
        </w:rPr>
        <w:t>остоке – был насаждён, после сотворения человека, то есть, в седьмой день.</w:t>
      </w:r>
    </w:p>
    <w:p w14:paraId="5673749B" w14:textId="77777777" w:rsidR="00EA495B" w:rsidRPr="002B7958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D3FDE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 w:rsidRPr="00E17437">
        <w:rPr>
          <w:rFonts w:ascii="Arial" w:hAnsi="Arial" w:cs="Arial"/>
          <w:b/>
          <w:sz w:val="28"/>
          <w:lang w:val="ru-RU"/>
        </w:rPr>
        <w:t>1. Человек</w:t>
      </w:r>
      <w:r>
        <w:rPr>
          <w:rFonts w:ascii="Arial" w:hAnsi="Arial" w:cs="Arial"/>
          <w:sz w:val="28"/>
          <w:lang w:val="ru-RU"/>
        </w:rPr>
        <w:t xml:space="preserve"> – имел некое причастие к седьмому дню.</w:t>
      </w:r>
    </w:p>
    <w:p w14:paraId="7C97EE27" w14:textId="77777777" w:rsidR="00EA495B" w:rsidRPr="00E17437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84B72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E17437">
        <w:rPr>
          <w:rFonts w:ascii="Arial" w:hAnsi="Arial" w:cs="Arial"/>
          <w:b/>
          <w:sz w:val="28"/>
          <w:lang w:val="ru-RU"/>
        </w:rPr>
        <w:t>. Человек</w:t>
      </w:r>
      <w:r>
        <w:rPr>
          <w:rFonts w:ascii="Arial" w:hAnsi="Arial" w:cs="Arial"/>
          <w:sz w:val="28"/>
          <w:lang w:val="ru-RU"/>
        </w:rPr>
        <w:t xml:space="preserve"> – был вовлечён Богом, в насаждение рая в Едеме или же, соработал с Богом, в насаждении рая в Едеме на востоке.</w:t>
      </w:r>
    </w:p>
    <w:p w14:paraId="4C93493A" w14:textId="77777777" w:rsidR="00EA495B" w:rsidRPr="00C27BA0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D16C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E17437">
        <w:rPr>
          <w:rFonts w:ascii="Arial" w:hAnsi="Arial" w:cs="Arial"/>
          <w:b/>
          <w:sz w:val="28"/>
          <w:lang w:val="ru-RU"/>
        </w:rPr>
        <w:t xml:space="preserve">. </w:t>
      </w:r>
      <w:r>
        <w:rPr>
          <w:rFonts w:ascii="Arial" w:hAnsi="Arial" w:cs="Arial"/>
          <w:sz w:val="28"/>
          <w:lang w:val="ru-RU"/>
        </w:rPr>
        <w:t>Соработа человека с Богом, в насаждении сада в Едеме на востоке – происходила в атмосфере и, под воздействием силы света, седьмого дня, в котором почил и, в котором пребывал</w:t>
      </w:r>
      <w:r w:rsidRPr="00C27BA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Бог.</w:t>
      </w:r>
    </w:p>
    <w:p w14:paraId="7910A36A" w14:textId="77777777" w:rsidR="00EA495B" w:rsidRPr="00C27BA0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A1DC2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 w:rsidRPr="00A05B45">
        <w:rPr>
          <w:rFonts w:ascii="Arial" w:hAnsi="Arial" w:cs="Arial"/>
          <w:b/>
          <w:bCs/>
          <w:sz w:val="28"/>
          <w:lang w:val="ru-RU"/>
        </w:rPr>
        <w:t>Территория Едема</w:t>
      </w:r>
      <w:r>
        <w:rPr>
          <w:rFonts w:ascii="Arial" w:hAnsi="Arial" w:cs="Arial"/>
          <w:sz w:val="28"/>
          <w:lang w:val="ru-RU"/>
        </w:rPr>
        <w:t xml:space="preserve"> – это образ территории человеческого сердца, которое является, программным устройством Бога, в котором Он содержит Свою программу, в достоинстве Своего Закона.</w:t>
      </w:r>
    </w:p>
    <w:p w14:paraId="323465E2" w14:textId="77777777" w:rsidR="00EA495B" w:rsidRPr="003B3485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550BE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Сад, насаждённый на востоке Едема – это Святая-Святых, представляющая совесть человека, в которой непосредственно пребывает Бог и, в которой, совершается непосредственное поклонение в духе и истине.</w:t>
      </w:r>
    </w:p>
    <w:p w14:paraId="5B6740FE" w14:textId="77777777" w:rsidR="00EA495B" w:rsidRPr="0089275C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5446A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Когда священник, входил во Святилище, то по левую сторону, на южной стороне Святилища, стоял семи-свечник, который являлся прообразом жизни Божией</w:t>
      </w:r>
      <w:r w:rsidRPr="00BC4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духе человека.</w:t>
      </w:r>
    </w:p>
    <w:p w14:paraId="4D8E5ED0" w14:textId="77777777" w:rsidR="00EA495B" w:rsidRPr="0089275C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83644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правой стороне Святилища, стоял золотой стол, с двенадцатью хлебами, которые являлись персонифицированным прообразом Хлеба Жизни – символизирующим в сердце человека, наличие смерти Господа Иисуса Христа и, Его воскресения.</w:t>
      </w:r>
    </w:p>
    <w:p w14:paraId="26A6AD57" w14:textId="77777777" w:rsidR="00EA495B" w:rsidRPr="0089275C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4A5E4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восточной стороне, располагался золотой жертвенник курений и Завеса, отделяющая Святилище, от Святая-Святых, в которой располагался золотой Ковчег Завета – это непосредственное место поклонения, на котором Бог говорил к сердцу человека.</w:t>
      </w:r>
    </w:p>
    <w:p w14:paraId="416CFA03" w14:textId="77777777" w:rsidR="00EA495B" w:rsidRPr="00BC46D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02B4C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Святая-Святых, как раз и являлось – прообразом сада, насаждённого в Едеме на востоке.</w:t>
      </w:r>
    </w:p>
    <w:p w14:paraId="4349ACCB" w14:textId="77777777" w:rsidR="00EA495B" w:rsidRPr="00FB450B" w:rsidRDefault="00EA495B" w:rsidP="00EA495B">
      <w:pPr>
        <w:tabs>
          <w:tab w:val="left" w:pos="989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ab/>
      </w:r>
    </w:p>
    <w:p w14:paraId="7C76CBB2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западной стороне Святилища, за спиной священника находилась масличная дверь, с пятиугольными косяками, через которую он вошёл во Святилище.</w:t>
      </w:r>
    </w:p>
    <w:p w14:paraId="747177B4" w14:textId="77777777" w:rsidR="00EA495B" w:rsidRPr="004C73F5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A20F6" w14:textId="77777777" w:rsidR="00EA495B" w:rsidRPr="006F128F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F128F">
        <w:rPr>
          <w:rFonts w:ascii="Arial" w:hAnsi="Arial" w:cs="Arial"/>
          <w:i/>
          <w:iCs/>
          <w:sz w:val="28"/>
          <w:lang w:val="ru-RU"/>
        </w:rPr>
        <w:t>Для входа в давир сделал двери из масличного дерева, с пятиугольными косяками. На двух половинах дверей из масличного дерева он сделал резных херувимов и пальмы и распускающиеся цветы и обложил золотом; покрыл золотом и херувимов и пальмы (</w:t>
      </w:r>
      <w:r w:rsidRPr="006F128F">
        <w:rPr>
          <w:rFonts w:ascii="Arial" w:hAnsi="Arial" w:cs="Arial"/>
          <w:i/>
          <w:iCs/>
          <w:sz w:val="28"/>
          <w:u w:val="single"/>
          <w:lang w:val="ru-RU"/>
        </w:rPr>
        <w:t>3.Цар.6:31,32</w:t>
      </w:r>
      <w:r w:rsidRPr="006F128F">
        <w:rPr>
          <w:rFonts w:ascii="Arial" w:hAnsi="Arial" w:cs="Arial"/>
          <w:i/>
          <w:iCs/>
          <w:sz w:val="28"/>
          <w:lang w:val="ru-RU"/>
        </w:rPr>
        <w:t>).</w:t>
      </w:r>
    </w:p>
    <w:p w14:paraId="5F9F5ED9" w14:textId="77777777" w:rsidR="00EA495B" w:rsidRPr="004C73F5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690B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Масличная дверь, с пятиугольными косяками, через которую лежал путь во Святилище или же, путь к покою седьмого дня – это образ, пятигранного сужения, представляющего собою посланников Бога, наделённых иммунитетом Святого Духа.</w:t>
      </w:r>
    </w:p>
    <w:p w14:paraId="16EB5756" w14:textId="77777777" w:rsidR="00EA495B" w:rsidRPr="007D00B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24C51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Без участия и задействия, четырёх сторон Едема – невозможно бы было, насадить сад, на востоке</w:t>
      </w:r>
      <w:r w:rsidRPr="007D00B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Едема.</w:t>
      </w:r>
    </w:p>
    <w:p w14:paraId="6AB6B142" w14:textId="77777777" w:rsidR="00EA495B" w:rsidRPr="00927462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B25F0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Деревья сада, на востоке Едема, включая дерево жизни и дерево познания добра и зла, насаждённые посреди сада – это образ, определённых истин, через познание которых мы призваны облечься в нового человека. </w:t>
      </w:r>
    </w:p>
    <w:p w14:paraId="0FAB56C9" w14:textId="77777777" w:rsidR="00EA495B" w:rsidRPr="00927462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D1464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в нашем сердце, будет насаждён подобный сад, на востоке нашего сердечного Едема – наш новый человек, сможет стать образом одежд правды, и получит право, призывать Бога или же, поклоняться Ему в духе и истине.</w:t>
      </w:r>
    </w:p>
    <w:p w14:paraId="4B742315" w14:textId="77777777" w:rsidR="00EA495B" w:rsidRPr="0097730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2C5E7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дать Богу основание, сделать Едем своего сердца местом, из которого будет выходить река жизни, для орошения всего рая; и затем, разделяясь на четыре реки, будет орошать всю землю его естества.</w:t>
      </w:r>
    </w:p>
    <w:p w14:paraId="6B1F109F" w14:textId="77777777" w:rsidR="00EA495B" w:rsidRPr="00D6017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D9E92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Из Едема выходила река для орошения рая; и потом разделялась на четыре реки. Имя одной Фисон: она обтекает всю землю Хавила, ту, где золото; и золото той земли хорошее; там бдолах и камень оникс. Имя второй реки Гихон: она обтекает всю землю Куш. Имя третьей реки Хиддекель: она протекает пред Ассириею. Четвертая река Евфрат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Быт.2:10-14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684915C9" w14:textId="77777777" w:rsidR="00EA495B" w:rsidRPr="00E91D6D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5BC8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насаждённый нами сад, не будет обильно поливаться водою, то такой сад, не только, не принесёт никаких плодов, но и непременно засохнет. </w:t>
      </w:r>
    </w:p>
    <w:p w14:paraId="60AF42B7" w14:textId="77777777" w:rsidR="00EA495B" w:rsidRPr="00DB436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F49FC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Рекой, выходящей из Едема нашего сердца, и потом, разделяющейся на четыре реки – является Река Святого Духа, при условии, что мы примем Святого Духа, не как высокочтимого Гостя, но как Господа и Господина своей жизни.</w:t>
      </w:r>
    </w:p>
    <w:p w14:paraId="7FE62AC6" w14:textId="77777777" w:rsidR="00EA495B" w:rsidRPr="00A264EA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3F327" w14:textId="77777777" w:rsidR="00EA495B" w:rsidRPr="00EA495B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95B">
        <w:rPr>
          <w:rFonts w:ascii="Arial" w:hAnsi="Arial" w:cs="Arial"/>
          <w:i/>
          <w:iCs/>
          <w:sz w:val="28"/>
          <w:lang w:val="ru-RU"/>
        </w:rPr>
        <w:t>Кто будет пить воду, которую Я дам ему, тот не будет жаждать вовек; но вода, которую Я дам ему, сделается в нем источником воды, текущей в жизнь вечную (</w:t>
      </w:r>
      <w:r w:rsidRPr="00EA495B">
        <w:rPr>
          <w:rFonts w:ascii="Arial" w:hAnsi="Arial" w:cs="Arial"/>
          <w:i/>
          <w:iCs/>
          <w:sz w:val="28"/>
          <w:u w:val="single"/>
          <w:lang w:val="ru-RU"/>
        </w:rPr>
        <w:t>Ин.4:14</w:t>
      </w:r>
      <w:r w:rsidRPr="00EA495B">
        <w:rPr>
          <w:rFonts w:ascii="Arial" w:hAnsi="Arial" w:cs="Arial"/>
          <w:i/>
          <w:iCs/>
          <w:sz w:val="28"/>
          <w:lang w:val="ru-RU"/>
        </w:rPr>
        <w:t>).</w:t>
      </w:r>
    </w:p>
    <w:p w14:paraId="7E93F781" w14:textId="77777777" w:rsidR="00EA495B" w:rsidRPr="00A264EA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B15FD" w14:textId="79D28521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Сделаться источником воды, текущей в жизнь </w:t>
      </w:r>
      <w:r w:rsidR="0094089B">
        <w:rPr>
          <w:rFonts w:ascii="Arial" w:hAnsi="Arial" w:cs="Arial"/>
          <w:sz w:val="28"/>
          <w:lang w:val="ru-RU"/>
        </w:rPr>
        <w:t>вечную,</w:t>
      </w:r>
      <w:r>
        <w:rPr>
          <w:rFonts w:ascii="Arial" w:hAnsi="Arial" w:cs="Arial"/>
          <w:sz w:val="28"/>
          <w:lang w:val="ru-RU"/>
        </w:rPr>
        <w:t xml:space="preserve"> означает – исполняться Святым Духом или же, быть водимыми Им.</w:t>
      </w:r>
    </w:p>
    <w:p w14:paraId="2BD743C8" w14:textId="77777777" w:rsidR="00EA495B" w:rsidRPr="00A264EA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02452" w14:textId="77777777" w:rsidR="00EA495B" w:rsidRPr="00344F40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344F40">
        <w:rPr>
          <w:rFonts w:ascii="Arial" w:hAnsi="Arial" w:cs="Arial"/>
          <w:i/>
          <w:iCs/>
          <w:sz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298E67BC" w14:textId="77777777" w:rsidR="00EA495B" w:rsidRPr="00344F40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2E5A35" w14:textId="77777777" w:rsidR="00EA495B" w:rsidRPr="00344F40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344F40">
        <w:rPr>
          <w:rFonts w:ascii="Arial" w:hAnsi="Arial" w:cs="Arial"/>
          <w:i/>
          <w:iCs/>
          <w:sz w:val="28"/>
          <w:lang w:val="ru-RU"/>
        </w:rPr>
        <w:t>Сей самый Дух свидетельствует духу нашему (с духом нашим), что мы – дети Божии. А если дети, то и наследники, наследники Божии, сонаследники же Христу, если только с Ним страдаем, чтобы с Ним и прославиться (</w:t>
      </w:r>
      <w:r w:rsidRPr="00344F40">
        <w:rPr>
          <w:rFonts w:ascii="Arial" w:hAnsi="Arial" w:cs="Arial"/>
          <w:i/>
          <w:iCs/>
          <w:sz w:val="28"/>
          <w:u w:val="single"/>
          <w:lang w:val="ru-RU"/>
        </w:rPr>
        <w:t>Рим.8:14-17</w:t>
      </w:r>
      <w:r w:rsidRPr="00344F40">
        <w:rPr>
          <w:rFonts w:ascii="Arial" w:hAnsi="Arial" w:cs="Arial"/>
          <w:i/>
          <w:iCs/>
          <w:sz w:val="28"/>
          <w:lang w:val="ru-RU"/>
        </w:rPr>
        <w:t>).</w:t>
      </w:r>
    </w:p>
    <w:p w14:paraId="284784F6" w14:textId="77777777" w:rsidR="00EA495B" w:rsidRPr="00DD490C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4A5CF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 w:rsidRPr="00A264EA">
        <w:rPr>
          <w:rFonts w:ascii="Arial" w:hAnsi="Arial" w:cs="Arial"/>
          <w:b/>
          <w:sz w:val="28"/>
          <w:lang w:val="ru-RU"/>
        </w:rPr>
        <w:t>Водимые</w:t>
      </w:r>
      <w:r>
        <w:rPr>
          <w:rFonts w:ascii="Arial" w:hAnsi="Arial" w:cs="Arial"/>
          <w:sz w:val="28"/>
          <w:lang w:val="ru-RU"/>
        </w:rPr>
        <w:t xml:space="preserve"> – Ц</w:t>
      </w:r>
      <w:r w:rsidRPr="00A264EA">
        <w:rPr>
          <w:rFonts w:ascii="Arial" w:hAnsi="Arial" w:cs="Arial"/>
          <w:sz w:val="28"/>
          <w:lang w:val="ru-RU"/>
        </w:rPr>
        <w:t xml:space="preserve">арь, </w:t>
      </w:r>
      <w:r>
        <w:rPr>
          <w:rFonts w:ascii="Arial" w:hAnsi="Arial" w:cs="Arial"/>
          <w:sz w:val="28"/>
          <w:lang w:val="ru-RU"/>
        </w:rPr>
        <w:t>Г</w:t>
      </w:r>
      <w:r w:rsidRPr="00A264EA">
        <w:rPr>
          <w:rFonts w:ascii="Arial" w:hAnsi="Arial" w:cs="Arial"/>
          <w:sz w:val="28"/>
          <w:lang w:val="ru-RU"/>
        </w:rPr>
        <w:t xml:space="preserve">осударь, </w:t>
      </w:r>
      <w:r>
        <w:rPr>
          <w:rFonts w:ascii="Arial" w:hAnsi="Arial" w:cs="Arial"/>
          <w:sz w:val="28"/>
          <w:lang w:val="ru-RU"/>
        </w:rPr>
        <w:t>В</w:t>
      </w:r>
      <w:r w:rsidRPr="00A264EA">
        <w:rPr>
          <w:rFonts w:ascii="Arial" w:hAnsi="Arial" w:cs="Arial"/>
          <w:sz w:val="28"/>
          <w:lang w:val="ru-RU"/>
        </w:rPr>
        <w:t xml:space="preserve">ластелин, </w:t>
      </w:r>
      <w:r>
        <w:rPr>
          <w:rFonts w:ascii="Arial" w:hAnsi="Arial" w:cs="Arial"/>
          <w:sz w:val="28"/>
          <w:lang w:val="ru-RU"/>
        </w:rPr>
        <w:t>И</w:t>
      </w:r>
      <w:r w:rsidRPr="00A264EA">
        <w:rPr>
          <w:rFonts w:ascii="Arial" w:hAnsi="Arial" w:cs="Arial"/>
          <w:sz w:val="28"/>
          <w:lang w:val="ru-RU"/>
        </w:rPr>
        <w:t>мператор.</w:t>
      </w:r>
    </w:p>
    <w:p w14:paraId="4519EB3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Умершие для своего народа; для своего дома; и, своих желаний.</w:t>
      </w:r>
    </w:p>
    <w:p w14:paraId="0E62525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Принявшие Святого Духа, как Господа и Господина своей жизни.</w:t>
      </w:r>
    </w:p>
    <w:p w14:paraId="6CFE6D09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Представившие себя в жертву живую, святую, благоугодную Богу</w:t>
      </w:r>
    </w:p>
    <w:p w14:paraId="77A9D566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Входящие, через заднюю часть Святилища.</w:t>
      </w:r>
    </w:p>
    <w:p w14:paraId="496C8FE2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Вступающие</w:t>
      </w:r>
      <w:r w:rsidRPr="00A264EA">
        <w:rPr>
          <w:rFonts w:ascii="Arial" w:hAnsi="Arial" w:cs="Arial"/>
          <w:sz w:val="28"/>
          <w:lang w:val="ru-RU"/>
        </w:rPr>
        <w:t xml:space="preserve"> во владение</w:t>
      </w:r>
      <w:r>
        <w:rPr>
          <w:rFonts w:ascii="Arial" w:hAnsi="Arial" w:cs="Arial"/>
          <w:sz w:val="28"/>
          <w:lang w:val="ru-RU"/>
        </w:rPr>
        <w:t>, на правах наследника.</w:t>
      </w:r>
    </w:p>
    <w:p w14:paraId="64D8A53E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Входящие в наследие сынов света, через страдание со Христом.</w:t>
      </w:r>
    </w:p>
    <w:p w14:paraId="66483B0D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Водимые откровениями Святого Духа.</w:t>
      </w:r>
      <w:r w:rsidRPr="00A264EA">
        <w:rPr>
          <w:rFonts w:ascii="Arial" w:hAnsi="Arial" w:cs="Arial"/>
          <w:sz w:val="28"/>
          <w:lang w:val="ru-RU"/>
        </w:rPr>
        <w:t xml:space="preserve"> </w:t>
      </w:r>
    </w:p>
    <w:p w14:paraId="7C0E4167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</w:t>
      </w:r>
      <w:r w:rsidRPr="00A264EA">
        <w:rPr>
          <w:rFonts w:ascii="Arial" w:hAnsi="Arial" w:cs="Arial"/>
          <w:sz w:val="28"/>
          <w:lang w:val="ru-RU"/>
        </w:rPr>
        <w:t>уководиться</w:t>
      </w:r>
      <w:r>
        <w:rPr>
          <w:rFonts w:ascii="Arial" w:hAnsi="Arial" w:cs="Arial"/>
          <w:sz w:val="28"/>
          <w:lang w:val="ru-RU"/>
        </w:rPr>
        <w:t xml:space="preserve"> Законом Бога.</w:t>
      </w:r>
      <w:r w:rsidRPr="00A264EA">
        <w:rPr>
          <w:rFonts w:ascii="Arial" w:hAnsi="Arial" w:cs="Arial"/>
          <w:sz w:val="28"/>
          <w:lang w:val="ru-RU"/>
        </w:rPr>
        <w:t xml:space="preserve"> </w:t>
      </w:r>
    </w:p>
    <w:p w14:paraId="49F00AE6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Увлекать себя, исповеданиями веры сердца.</w:t>
      </w:r>
      <w:r w:rsidRPr="00A264EA">
        <w:rPr>
          <w:rFonts w:ascii="Arial" w:hAnsi="Arial" w:cs="Arial"/>
          <w:sz w:val="28"/>
          <w:lang w:val="ru-RU"/>
        </w:rPr>
        <w:t xml:space="preserve"> </w:t>
      </w:r>
    </w:p>
    <w:p w14:paraId="18DEE469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A264EA">
        <w:rPr>
          <w:rFonts w:ascii="Arial" w:hAnsi="Arial" w:cs="Arial"/>
          <w:sz w:val="28"/>
          <w:lang w:val="ru-RU"/>
        </w:rPr>
        <w:t>правлять</w:t>
      </w:r>
      <w:r>
        <w:rPr>
          <w:rFonts w:ascii="Arial" w:hAnsi="Arial" w:cs="Arial"/>
          <w:sz w:val="28"/>
          <w:lang w:val="ru-RU"/>
        </w:rPr>
        <w:t xml:space="preserve"> своим естеством</w:t>
      </w:r>
      <w:r w:rsidRPr="00A264EA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силою обновлённого ума.</w:t>
      </w:r>
      <w:r w:rsidRPr="00A264EA">
        <w:rPr>
          <w:rFonts w:ascii="Arial" w:hAnsi="Arial" w:cs="Arial"/>
          <w:sz w:val="28"/>
          <w:lang w:val="ru-RU"/>
        </w:rPr>
        <w:t xml:space="preserve"> </w:t>
      </w:r>
    </w:p>
    <w:p w14:paraId="39ED553B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Приносить себя в распоряжение откровений Святого Духа.</w:t>
      </w:r>
    </w:p>
    <w:p w14:paraId="60EB7E0A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Завладевать откровениями Святого Духа, как своим наследием.</w:t>
      </w:r>
    </w:p>
    <w:p w14:paraId="454F3C05" w14:textId="77777777" w:rsidR="00EA495B" w:rsidRPr="002A36B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E655C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Через откровение Святого Духа – мы сможем познавать, начальствующее учение Христово, в достоинстве четырёх рек: в учении о крещениях; в учении о возложении рук; в учении о воскресении; и, в учении о суде вечном. </w:t>
      </w:r>
    </w:p>
    <w:p w14:paraId="22433039" w14:textId="77777777" w:rsidR="00EA495B" w:rsidRPr="00D058A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DBE39" w14:textId="77777777" w:rsidR="00EA495B" w:rsidRPr="00344F40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344F40">
        <w:rPr>
          <w:rFonts w:ascii="Arial" w:hAnsi="Arial" w:cs="Arial"/>
          <w:i/>
          <w:iCs/>
          <w:sz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</w:t>
      </w:r>
    </w:p>
    <w:p w14:paraId="6C973711" w14:textId="77777777" w:rsidR="00EA495B" w:rsidRPr="00344F40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288762" w14:textId="77777777" w:rsidR="00EA495B" w:rsidRPr="00344F40" w:rsidRDefault="00EA495B" w:rsidP="00EA49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344F40">
        <w:rPr>
          <w:rFonts w:ascii="Arial" w:hAnsi="Arial" w:cs="Arial"/>
          <w:i/>
          <w:iCs/>
          <w:sz w:val="28"/>
          <w:lang w:val="ru-RU"/>
        </w:rPr>
        <w:t>Но преобразуйтесь обновлением ума вашего, чтобы вам познавать, что есть воля Божия, благая, угодная и совершенная (</w:t>
      </w:r>
      <w:r w:rsidRPr="00344F40">
        <w:rPr>
          <w:rFonts w:ascii="Arial" w:hAnsi="Arial" w:cs="Arial"/>
          <w:i/>
          <w:iCs/>
          <w:sz w:val="28"/>
          <w:u w:val="single"/>
          <w:lang w:val="ru-RU"/>
        </w:rPr>
        <w:t>Рим.12:1,2</w:t>
      </w:r>
      <w:r w:rsidRPr="00344F40">
        <w:rPr>
          <w:rFonts w:ascii="Arial" w:hAnsi="Arial" w:cs="Arial"/>
          <w:i/>
          <w:iCs/>
          <w:sz w:val="28"/>
          <w:lang w:val="ru-RU"/>
        </w:rPr>
        <w:t>).</w:t>
      </w:r>
    </w:p>
    <w:p w14:paraId="2DDE65FD" w14:textId="77777777" w:rsidR="00EA495B" w:rsidRPr="002A36B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B54E8" w14:textId="77777777" w:rsidR="00EA495B" w:rsidRDefault="00EA495B" w:rsidP="00EA495B">
      <w:pPr>
        <w:jc w:val="both"/>
        <w:rPr>
          <w:rFonts w:ascii="Arial" w:hAnsi="Arial" w:cs="Arial"/>
          <w:sz w:val="28"/>
          <w:lang w:val="ru-RU"/>
        </w:rPr>
      </w:pPr>
      <w:r w:rsidRPr="002A36B4">
        <w:rPr>
          <w:rFonts w:ascii="Arial" w:hAnsi="Arial" w:cs="Arial"/>
          <w:b/>
          <w:sz w:val="28"/>
          <w:lang w:val="ru-RU"/>
        </w:rPr>
        <w:t>Познавать</w:t>
      </w:r>
      <w:r>
        <w:rPr>
          <w:rFonts w:ascii="Arial" w:hAnsi="Arial" w:cs="Arial"/>
          <w:b/>
          <w:sz w:val="28"/>
          <w:lang w:val="ru-RU"/>
        </w:rPr>
        <w:t xml:space="preserve"> волю Божию, </w:t>
      </w:r>
      <w:r w:rsidRPr="001B651C">
        <w:rPr>
          <w:rFonts w:ascii="Arial" w:hAnsi="Arial" w:cs="Arial"/>
          <w:sz w:val="28"/>
          <w:lang w:val="ru-RU"/>
        </w:rPr>
        <w:t>полученную в откровениях Святого Духа</w:t>
      </w:r>
      <w:r w:rsidRPr="002A36B4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это прилепиться или сочетаться с откровениями Святого Духа, на тех же основаниях, на которых муж сочетается с женою.</w:t>
      </w:r>
    </w:p>
    <w:p w14:paraId="0FF520C6" w14:textId="77777777" w:rsidR="00EA495B" w:rsidRPr="001B651C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71343" w14:textId="74AEB3A1" w:rsidR="00EA495B" w:rsidRPr="00344F40" w:rsidRDefault="00EA495B" w:rsidP="00EA495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4F40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оставит человек отца своего и мать и прилепится к жене своей, и будут двое одна </w:t>
      </w:r>
      <w:r w:rsidR="00C55EA0" w:rsidRPr="00344F40">
        <w:rPr>
          <w:rFonts w:ascii="Arial" w:hAnsi="Arial" w:cs="Arial"/>
          <w:i/>
          <w:iCs/>
          <w:sz w:val="28"/>
          <w:szCs w:val="28"/>
          <w:lang w:val="ru-RU"/>
        </w:rPr>
        <w:t>плоть (</w:t>
      </w:r>
      <w:r w:rsidRPr="00344F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Еф.5:31</w:t>
      </w:r>
      <w:r w:rsidRPr="00344F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AAC82F" w14:textId="77777777" w:rsidR="00EA495B" w:rsidRPr="00F254E5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E7A8F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 </w:t>
      </w:r>
      <w:r>
        <w:rPr>
          <w:rFonts w:ascii="Arial" w:hAnsi="Arial" w:cs="Arial"/>
          <w:sz w:val="28"/>
          <w:szCs w:val="28"/>
          <w:lang w:val="ru-RU"/>
        </w:rPr>
        <w:t xml:space="preserve">Искать благорасположения. </w:t>
      </w:r>
    </w:p>
    <w:p w14:paraId="0C407E5E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 </w:t>
      </w:r>
      <w:r>
        <w:rPr>
          <w:rFonts w:ascii="Arial" w:hAnsi="Arial" w:cs="Arial"/>
          <w:sz w:val="28"/>
          <w:szCs w:val="28"/>
          <w:lang w:val="ru-RU"/>
        </w:rPr>
        <w:t xml:space="preserve">Располагать к себе. </w:t>
      </w:r>
    </w:p>
    <w:p w14:paraId="213C9B64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 </w:t>
      </w:r>
      <w:r>
        <w:rPr>
          <w:rFonts w:ascii="Arial" w:hAnsi="Arial" w:cs="Arial"/>
          <w:sz w:val="28"/>
          <w:szCs w:val="28"/>
          <w:lang w:val="ru-RU"/>
        </w:rPr>
        <w:t xml:space="preserve">Изучать желания. </w:t>
      </w:r>
    </w:p>
    <w:p w14:paraId="2D2215FF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14:paraId="0FB29E7C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 </w:t>
      </w:r>
      <w:r>
        <w:rPr>
          <w:rFonts w:ascii="Arial" w:hAnsi="Arial" w:cs="Arial"/>
          <w:sz w:val="28"/>
          <w:szCs w:val="28"/>
          <w:lang w:val="ru-RU"/>
        </w:rPr>
        <w:t>Ожидать с трепетом.</w:t>
      </w:r>
    </w:p>
    <w:p w14:paraId="5276B7C7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готовым выполнять волю. </w:t>
      </w:r>
    </w:p>
    <w:p w14:paraId="2F751C62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Усердно преследовать. </w:t>
      </w:r>
    </w:p>
    <w:p w14:paraId="3ACE978B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Достигать в погоне. </w:t>
      </w:r>
    </w:p>
    <w:p w14:paraId="22989553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 </w:t>
      </w:r>
      <w:r>
        <w:rPr>
          <w:rFonts w:ascii="Arial" w:hAnsi="Arial" w:cs="Arial"/>
          <w:sz w:val="28"/>
          <w:szCs w:val="28"/>
          <w:lang w:val="ru-RU"/>
        </w:rPr>
        <w:t xml:space="preserve">Не уклоняться от цели. </w:t>
      </w:r>
    </w:p>
    <w:p w14:paraId="52A56539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Придерживаться взятых обязательств.  </w:t>
      </w:r>
    </w:p>
    <w:p w14:paraId="2E290DE8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постоянном общении. </w:t>
      </w:r>
    </w:p>
    <w:p w14:paraId="78073AB8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14:paraId="4864A2F3" w14:textId="77777777" w:rsidR="00EA495B" w:rsidRPr="00F254E5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C12BA" w14:textId="77777777" w:rsidR="00EA495B" w:rsidRPr="00344F40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4F40">
        <w:rPr>
          <w:rFonts w:ascii="Arial" w:hAnsi="Arial" w:cs="Arial"/>
          <w:i/>
          <w:iCs/>
          <w:sz w:val="28"/>
          <w:szCs w:val="28"/>
          <w:lang w:val="ru-RU"/>
        </w:rPr>
        <w:t>А вы, прилепившиеся к Господу, Богу вашему, живы все доныне (</w:t>
      </w:r>
      <w:r w:rsidRPr="00344F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Вт.4:4</w:t>
      </w:r>
      <w:r w:rsidRPr="00344F4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AF74A3A" w14:textId="77777777" w:rsidR="00EA495B" w:rsidRPr="00B50B66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E7790D" w14:textId="77777777" w:rsidR="00EA495B" w:rsidRPr="00301F1C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1F1C">
        <w:rPr>
          <w:rFonts w:ascii="Arial" w:hAnsi="Arial" w:cs="Arial"/>
          <w:i/>
          <w:iCs/>
          <w:sz w:val="28"/>
          <w:szCs w:val="28"/>
          <w:lang w:val="ru-RU"/>
        </w:rPr>
        <w:t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 которые больше и сильнее вас (</w:t>
      </w:r>
      <w:r w:rsidRPr="00301F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Вт.11:22-23</w:t>
      </w:r>
      <w:r w:rsidRPr="00301F1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A1BA35E" w14:textId="77777777" w:rsidR="00EA495B" w:rsidRPr="00184BE4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57171B" w14:textId="77777777" w:rsidR="00EA495B" w:rsidRPr="00D10762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Святой Дух, будет исполнять роль Помощника – наши отношения со Святым Духом – призваны выстраиваться точно так, как выстраиваются отношения, между мужем и женой.</w:t>
      </w:r>
    </w:p>
    <w:p w14:paraId="251E2500" w14:textId="77777777" w:rsidR="00EA495B" w:rsidRPr="005C346B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E41B3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«помощник» означает:</w:t>
      </w:r>
    </w:p>
    <w:p w14:paraId="56AB3B8E" w14:textId="77777777" w:rsidR="00EA495B" w:rsidRPr="00C331EF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89407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Стоять за него. </w:t>
      </w:r>
    </w:p>
    <w:p w14:paraId="03F37111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Стоять с ним.</w:t>
      </w:r>
    </w:p>
    <w:p w14:paraId="2D454636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 Стоять против него. </w:t>
      </w:r>
    </w:p>
    <w:p w14:paraId="55A35674" w14:textId="77777777" w:rsidR="00EA495B" w:rsidRPr="002032E4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890B8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понятие или название брака в еврейской традиции необычно: «кидушин», что означает – освящение, связанное с отделением, от зависимости своего отца, и своей матери. </w:t>
      </w:r>
    </w:p>
    <w:p w14:paraId="7314CCA4" w14:textId="77777777" w:rsidR="00EA495B" w:rsidRPr="005C346B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B9BB2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прилепиться к своей жене или же, поставить себя в зависимость от своей жены, человек должен оставить отца и мать – чтобы, таким образом, слиться воедино, и стать одной плотью.</w:t>
      </w:r>
    </w:p>
    <w:p w14:paraId="7291000F" w14:textId="77777777" w:rsidR="00EA495B" w:rsidRPr="005C346B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C3E27" w14:textId="02EF8AC0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Жена, как помощница мужа, несёт в себе колоссальный потенциал, который муж может </w:t>
      </w:r>
      <w:r w:rsidR="00157AF1">
        <w:rPr>
          <w:rFonts w:ascii="Arial" w:hAnsi="Arial" w:cs="Arial"/>
          <w:sz w:val="28"/>
          <w:szCs w:val="28"/>
          <w:lang w:val="ru-RU"/>
        </w:rPr>
        <w:t>раскрыть при условии, если</w:t>
      </w:r>
      <w:r>
        <w:rPr>
          <w:rFonts w:ascii="Arial" w:hAnsi="Arial" w:cs="Arial"/>
          <w:sz w:val="28"/>
          <w:szCs w:val="28"/>
          <w:lang w:val="ru-RU"/>
        </w:rPr>
        <w:t xml:space="preserve"> он будет обращаться к помощи жены, на неукоснительных условиях, установленных Богом в Писании.</w:t>
      </w:r>
    </w:p>
    <w:p w14:paraId="33A93E01" w14:textId="77777777" w:rsidR="00EA495B" w:rsidRPr="00BE1C81" w:rsidRDefault="00EA495B" w:rsidP="00EA49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C6C0D" w14:textId="77777777" w:rsidR="00EA495B" w:rsidRDefault="00EA495B" w:rsidP="00EA49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 и Святой Дух, как Помощник, несёт в себе колоссальный потенциал жизни Бога, который мы призваны раскрыть в своём сердце, для орошения, как нашего Едема, так и всего нашего естества. При условии, если мы будем обращаться к помощи Святого Духа, на условиях, установленных Богом в Писании.</w:t>
      </w:r>
    </w:p>
    <w:p w14:paraId="1D8A17B3" w14:textId="77777777" w:rsidR="00EA495B" w:rsidRPr="00301F1C" w:rsidRDefault="00EA495B" w:rsidP="00EA49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BBF3EF" w14:textId="77777777" w:rsidR="00EA495B" w:rsidRPr="00301F1C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1F1C">
        <w:rPr>
          <w:rFonts w:ascii="Arial" w:hAnsi="Arial" w:cs="Arial"/>
          <w:i/>
          <w:iCs/>
          <w:sz w:val="28"/>
          <w:szCs w:val="28"/>
          <w:lang w:val="ru-RU"/>
        </w:rPr>
        <w:t>Ты же, когда молишься, войди в комнату твою и, затворив дверь твою, помолись Отцу твоему, Который втайне; и Отец твой, видящий тайное, воздаст тебе явно (</w:t>
      </w:r>
      <w:r w:rsidRPr="00301F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Мф.6:6</w:t>
      </w:r>
      <w:r w:rsidRPr="00301F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8A03B9" w14:textId="77777777" w:rsidR="00EA495B" w:rsidRPr="006A78D5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BD9944" w14:textId="77777777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тайной комнаты состоит в том, что эта комната – является внутренними покоями Бога, в которые мы можем входить, на правах и условиях брачного партнёрства.</w:t>
      </w:r>
    </w:p>
    <w:p w14:paraId="5FAD7D00" w14:textId="77777777" w:rsidR="00EA495B" w:rsidRPr="00BC3D89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A144CA" w14:textId="77777777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Рассматривая Скинию Моисея и Храм Соломонов, мы не раз приходили к заключению, что непосредственным местом, в котором пребывает Бог – является золотой Ковчег Завета.</w:t>
      </w:r>
    </w:p>
    <w:p w14:paraId="4ED8C06A" w14:textId="77777777" w:rsidR="00EA495B" w:rsidRPr="00CD2610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5A83D6" w14:textId="77777777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устроить своё сердце в золотой Ковчег Завета – нам прежде необходимо устроить себя в Святилище Бога.</w:t>
      </w:r>
    </w:p>
    <w:p w14:paraId="6780A712" w14:textId="77777777" w:rsidR="00EA495B" w:rsidRPr="00CD2610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9640F8" w14:textId="77777777" w:rsidR="00EA495B" w:rsidRPr="00301F1C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1F1C">
        <w:rPr>
          <w:rFonts w:ascii="Arial" w:hAnsi="Arial" w:cs="Arial"/>
          <w:i/>
          <w:iCs/>
          <w:sz w:val="28"/>
          <w:szCs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14:paraId="1847455C" w14:textId="77777777" w:rsidR="00EA495B" w:rsidRPr="00301F1C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3C970B" w14:textId="77777777" w:rsidR="00EA495B" w:rsidRPr="00301F1C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1F1C">
        <w:rPr>
          <w:rFonts w:ascii="Arial" w:hAnsi="Arial" w:cs="Arial"/>
          <w:i/>
          <w:iCs/>
          <w:sz w:val="28"/>
          <w:szCs w:val="28"/>
          <w:lang w:val="ru-RU"/>
        </w:rPr>
        <w:t>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 (</w:t>
      </w:r>
      <w:r w:rsidRPr="00301F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1.Пет.2:1-5</w:t>
      </w:r>
      <w:r w:rsidRPr="00301F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7B3274" w14:textId="77777777" w:rsidR="00EA495B" w:rsidRPr="00046235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4B3B1F" w14:textId="77777777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устроить себя в святилище Бога, и затем, внести в устроенное нами Святилище, золотой Ковчег Завета – нам необходимо войти сквозь тесные врата или, врата правды.</w:t>
      </w:r>
    </w:p>
    <w:p w14:paraId="7A27F554" w14:textId="77777777" w:rsidR="00EA495B" w:rsidRPr="00046235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FB90AC" w14:textId="77777777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войти сквозь тесные врата и, таким образом, стать причастником избранного Богом остатка – необходимо умереть, для своего народа; для своего дома; и, для своих собственных желаний зачастую, выдаваемых за волю Бога.</w:t>
      </w:r>
    </w:p>
    <w:p w14:paraId="72EA0BBF" w14:textId="77777777" w:rsidR="00EA495B" w:rsidRPr="00046235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D1827E" w14:textId="62291D56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молиться на иных </w:t>
      </w:r>
      <w:r w:rsidR="00F7616E">
        <w:rPr>
          <w:rFonts w:ascii="Arial" w:hAnsi="Arial" w:cs="Arial"/>
          <w:sz w:val="28"/>
          <w:szCs w:val="28"/>
          <w:lang w:val="ru-RU"/>
        </w:rPr>
        <w:t>языках,</w:t>
      </w:r>
      <w:r>
        <w:rPr>
          <w:rFonts w:ascii="Arial" w:hAnsi="Arial" w:cs="Arial"/>
          <w:sz w:val="28"/>
          <w:szCs w:val="28"/>
          <w:lang w:val="ru-RU"/>
        </w:rPr>
        <w:t xml:space="preserve"> но не иметь Святого Духа или же, не водиться Святым Духом и, не зависеть от Святого Духа.</w:t>
      </w:r>
    </w:p>
    <w:p w14:paraId="5B87E906" w14:textId="77777777" w:rsidR="00EA495B" w:rsidRPr="0027051F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036F70" w14:textId="77777777" w:rsidR="00EA495B" w:rsidRDefault="00EA495B" w:rsidP="00EA49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Святого Духа – невозможно исполнить своё предназначение в Боге, чтобы облечься в нового человека, созданного по Богу, во Христе Иисусе, в праведности и святости истины. </w:t>
      </w:r>
    </w:p>
    <w:p w14:paraId="17C6214B" w14:textId="77777777" w:rsidR="00EA495B" w:rsidRPr="00CE61B9" w:rsidRDefault="00EA495B" w:rsidP="00A3036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5E6B8" w14:textId="77777777" w:rsidR="00713B9E" w:rsidRDefault="00713B9E" w:rsidP="00EA78D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913FE68" w14:textId="77777777" w:rsidR="00713B9E" w:rsidRDefault="00713B9E" w:rsidP="00EA78D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7ABE724" w14:textId="77777777" w:rsidR="00713B9E" w:rsidRDefault="00713B9E" w:rsidP="00EA78D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BD8ECF3" w14:textId="77777777" w:rsidR="00713B9E" w:rsidRDefault="00713B9E" w:rsidP="00EA78D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CACD833" w14:textId="68CF1802" w:rsidR="00EA78D1" w:rsidRDefault="00D76F1D" w:rsidP="00EA78D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Проповедь Апостола </w:t>
      </w:r>
      <w:r w:rsidR="00BF6839">
        <w:rPr>
          <w:rFonts w:ascii="Arial Narrow" w:hAnsi="Arial Narrow" w:cs="Arial"/>
          <w:b/>
          <w:i/>
          <w:sz w:val="28"/>
          <w:szCs w:val="28"/>
          <w:lang w:val="ru-RU"/>
        </w:rPr>
        <w:t>Аркадия</w:t>
      </w:r>
      <w:r w:rsidR="00BF6839" w:rsidRPr="006B5F46">
        <w:rPr>
          <w:rFonts w:ascii="Arial Narrow" w:hAnsi="Arial Narrow" w:cs="Arial"/>
          <w:b/>
          <w:i/>
          <w:sz w:val="28"/>
          <w:szCs w:val="28"/>
          <w:lang w:val="ru-RU"/>
        </w:rPr>
        <w:t>:</w:t>
      </w:r>
      <w:r w:rsidR="00BF683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F6839"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</w:t>
      </w:r>
      <w:r w:rsidR="00EA78D1" w:rsidRPr="00997DC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</w:t>
      </w:r>
      <w:r w:rsidR="00BF6839" w:rsidRPr="00BF683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260D99" w:rsidRPr="00260D99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C55EA0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713B9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55EA0">
        <w:rPr>
          <w:rFonts w:ascii="Arial Narrow" w:hAnsi="Arial Narrow" w:cs="Arial"/>
          <w:b/>
          <w:i/>
          <w:sz w:val="28"/>
          <w:szCs w:val="28"/>
          <w:lang w:val="ru-RU"/>
        </w:rPr>
        <w:t>05</w:t>
      </w:r>
      <w:r w:rsidR="00260D99" w:rsidRPr="00260D99">
        <w:rPr>
          <w:rFonts w:ascii="Arial Narrow" w:hAnsi="Arial Narrow" w:cs="Arial"/>
          <w:b/>
          <w:i/>
          <w:sz w:val="28"/>
          <w:szCs w:val="28"/>
          <w:lang w:val="ru-RU"/>
        </w:rPr>
        <w:t>.17   Воскресение   12:00 рм</w:t>
      </w:r>
    </w:p>
    <w:sectPr w:rsidR="00EA7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7576" w14:textId="77777777" w:rsidR="0046040B" w:rsidRDefault="0046040B" w:rsidP="004339B6">
      <w:r>
        <w:separator/>
      </w:r>
    </w:p>
  </w:endnote>
  <w:endnote w:type="continuationSeparator" w:id="0">
    <w:p w14:paraId="4B1644CC" w14:textId="77777777" w:rsidR="0046040B" w:rsidRDefault="0046040B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E410" w14:textId="77777777" w:rsidR="0046040B" w:rsidRDefault="0046040B" w:rsidP="004339B6">
      <w:r>
        <w:separator/>
      </w:r>
    </w:p>
  </w:footnote>
  <w:footnote w:type="continuationSeparator" w:id="0">
    <w:p w14:paraId="183CFF9A" w14:textId="77777777" w:rsidR="0046040B" w:rsidRDefault="0046040B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61D4"/>
    <w:rsid w:val="00011EA4"/>
    <w:rsid w:val="00015EDC"/>
    <w:rsid w:val="00017CD9"/>
    <w:rsid w:val="00024B98"/>
    <w:rsid w:val="000252AA"/>
    <w:rsid w:val="00033067"/>
    <w:rsid w:val="0003566F"/>
    <w:rsid w:val="000420AE"/>
    <w:rsid w:val="00051530"/>
    <w:rsid w:val="000669C5"/>
    <w:rsid w:val="000754E9"/>
    <w:rsid w:val="00076817"/>
    <w:rsid w:val="00083325"/>
    <w:rsid w:val="000A4306"/>
    <w:rsid w:val="000C0A3A"/>
    <w:rsid w:val="000C45C2"/>
    <w:rsid w:val="000D297C"/>
    <w:rsid w:val="000D317B"/>
    <w:rsid w:val="000E0923"/>
    <w:rsid w:val="000F799A"/>
    <w:rsid w:val="00100D41"/>
    <w:rsid w:val="00107D24"/>
    <w:rsid w:val="00114DB7"/>
    <w:rsid w:val="00122846"/>
    <w:rsid w:val="00124409"/>
    <w:rsid w:val="00126095"/>
    <w:rsid w:val="001265EB"/>
    <w:rsid w:val="001317A0"/>
    <w:rsid w:val="00142D3D"/>
    <w:rsid w:val="00156964"/>
    <w:rsid w:val="00157AF1"/>
    <w:rsid w:val="00161813"/>
    <w:rsid w:val="001662F2"/>
    <w:rsid w:val="00174754"/>
    <w:rsid w:val="001774D5"/>
    <w:rsid w:val="00192A70"/>
    <w:rsid w:val="00194ABF"/>
    <w:rsid w:val="001A0B04"/>
    <w:rsid w:val="001A3C29"/>
    <w:rsid w:val="001B1B93"/>
    <w:rsid w:val="001B6041"/>
    <w:rsid w:val="001C470F"/>
    <w:rsid w:val="001C4EA5"/>
    <w:rsid w:val="001E5C38"/>
    <w:rsid w:val="0020087B"/>
    <w:rsid w:val="00205DE5"/>
    <w:rsid w:val="002143FB"/>
    <w:rsid w:val="00224011"/>
    <w:rsid w:val="00236CF1"/>
    <w:rsid w:val="00237B1D"/>
    <w:rsid w:val="0024604C"/>
    <w:rsid w:val="00257785"/>
    <w:rsid w:val="00260282"/>
    <w:rsid w:val="00260D99"/>
    <w:rsid w:val="002628C8"/>
    <w:rsid w:val="00276474"/>
    <w:rsid w:val="00276CEB"/>
    <w:rsid w:val="00277D0C"/>
    <w:rsid w:val="0028045F"/>
    <w:rsid w:val="00285128"/>
    <w:rsid w:val="00291B81"/>
    <w:rsid w:val="00294C3B"/>
    <w:rsid w:val="002B55C4"/>
    <w:rsid w:val="002B7B1A"/>
    <w:rsid w:val="002D114C"/>
    <w:rsid w:val="002E67CA"/>
    <w:rsid w:val="002F14FD"/>
    <w:rsid w:val="00301F1C"/>
    <w:rsid w:val="0030666F"/>
    <w:rsid w:val="003101B2"/>
    <w:rsid w:val="00312321"/>
    <w:rsid w:val="003139EE"/>
    <w:rsid w:val="003173FA"/>
    <w:rsid w:val="00317401"/>
    <w:rsid w:val="00317DCF"/>
    <w:rsid w:val="003362E3"/>
    <w:rsid w:val="00336F69"/>
    <w:rsid w:val="003429CD"/>
    <w:rsid w:val="003432E2"/>
    <w:rsid w:val="00344F40"/>
    <w:rsid w:val="0036072B"/>
    <w:rsid w:val="00362F99"/>
    <w:rsid w:val="00381426"/>
    <w:rsid w:val="003905D0"/>
    <w:rsid w:val="003A0C54"/>
    <w:rsid w:val="003A6CD4"/>
    <w:rsid w:val="003A7333"/>
    <w:rsid w:val="003B0E1F"/>
    <w:rsid w:val="003B291B"/>
    <w:rsid w:val="003C5439"/>
    <w:rsid w:val="003C734A"/>
    <w:rsid w:val="003D2571"/>
    <w:rsid w:val="003D4723"/>
    <w:rsid w:val="003E3BF2"/>
    <w:rsid w:val="003F1CC2"/>
    <w:rsid w:val="003F2A08"/>
    <w:rsid w:val="00401F3A"/>
    <w:rsid w:val="00407C42"/>
    <w:rsid w:val="00411725"/>
    <w:rsid w:val="00414579"/>
    <w:rsid w:val="00420613"/>
    <w:rsid w:val="004221F2"/>
    <w:rsid w:val="00422357"/>
    <w:rsid w:val="00426417"/>
    <w:rsid w:val="004339B6"/>
    <w:rsid w:val="00444313"/>
    <w:rsid w:val="00450950"/>
    <w:rsid w:val="0046040B"/>
    <w:rsid w:val="00460B5F"/>
    <w:rsid w:val="00460F17"/>
    <w:rsid w:val="00465C5E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7E2F"/>
    <w:rsid w:val="00494E85"/>
    <w:rsid w:val="00497DFB"/>
    <w:rsid w:val="004A01C2"/>
    <w:rsid w:val="004B51AC"/>
    <w:rsid w:val="004C5238"/>
    <w:rsid w:val="004C6908"/>
    <w:rsid w:val="004D323D"/>
    <w:rsid w:val="004D481D"/>
    <w:rsid w:val="004F631E"/>
    <w:rsid w:val="004F6EA0"/>
    <w:rsid w:val="005037BF"/>
    <w:rsid w:val="005132B9"/>
    <w:rsid w:val="00523875"/>
    <w:rsid w:val="00525D7B"/>
    <w:rsid w:val="005324CE"/>
    <w:rsid w:val="00540764"/>
    <w:rsid w:val="005520B4"/>
    <w:rsid w:val="00553AB2"/>
    <w:rsid w:val="005540C3"/>
    <w:rsid w:val="00555D7E"/>
    <w:rsid w:val="005564BB"/>
    <w:rsid w:val="005645AB"/>
    <w:rsid w:val="005654BF"/>
    <w:rsid w:val="00567900"/>
    <w:rsid w:val="00576C31"/>
    <w:rsid w:val="00581678"/>
    <w:rsid w:val="00595192"/>
    <w:rsid w:val="00596102"/>
    <w:rsid w:val="005A29C8"/>
    <w:rsid w:val="005B14A3"/>
    <w:rsid w:val="005B4558"/>
    <w:rsid w:val="005B7643"/>
    <w:rsid w:val="005C6890"/>
    <w:rsid w:val="005C6B80"/>
    <w:rsid w:val="005E02B6"/>
    <w:rsid w:val="005E19B3"/>
    <w:rsid w:val="005E3F1E"/>
    <w:rsid w:val="005E7866"/>
    <w:rsid w:val="005F1BA3"/>
    <w:rsid w:val="005F2834"/>
    <w:rsid w:val="005F5F88"/>
    <w:rsid w:val="00606FE4"/>
    <w:rsid w:val="00611E4C"/>
    <w:rsid w:val="0062601B"/>
    <w:rsid w:val="006316A8"/>
    <w:rsid w:val="00634179"/>
    <w:rsid w:val="00636F6D"/>
    <w:rsid w:val="00641FCD"/>
    <w:rsid w:val="006426C5"/>
    <w:rsid w:val="006466E0"/>
    <w:rsid w:val="00656EEE"/>
    <w:rsid w:val="00664DA2"/>
    <w:rsid w:val="006755D8"/>
    <w:rsid w:val="00690BB0"/>
    <w:rsid w:val="0069172B"/>
    <w:rsid w:val="00696532"/>
    <w:rsid w:val="006B1715"/>
    <w:rsid w:val="006D1AEE"/>
    <w:rsid w:val="006D249C"/>
    <w:rsid w:val="006D3DC0"/>
    <w:rsid w:val="006E36E2"/>
    <w:rsid w:val="006E5CAF"/>
    <w:rsid w:val="006F128F"/>
    <w:rsid w:val="006F1AE4"/>
    <w:rsid w:val="0071076C"/>
    <w:rsid w:val="0071309B"/>
    <w:rsid w:val="00713B9E"/>
    <w:rsid w:val="007166C6"/>
    <w:rsid w:val="007243BE"/>
    <w:rsid w:val="00730569"/>
    <w:rsid w:val="0074463B"/>
    <w:rsid w:val="00754637"/>
    <w:rsid w:val="00757D1C"/>
    <w:rsid w:val="007608B9"/>
    <w:rsid w:val="00763520"/>
    <w:rsid w:val="00771EF4"/>
    <w:rsid w:val="00790682"/>
    <w:rsid w:val="00791CC1"/>
    <w:rsid w:val="007A0C20"/>
    <w:rsid w:val="007B126B"/>
    <w:rsid w:val="007C09AF"/>
    <w:rsid w:val="007C41FA"/>
    <w:rsid w:val="007C7A3F"/>
    <w:rsid w:val="007D29DE"/>
    <w:rsid w:val="007D36B4"/>
    <w:rsid w:val="007E3877"/>
    <w:rsid w:val="007F05D0"/>
    <w:rsid w:val="007F06DC"/>
    <w:rsid w:val="008050D3"/>
    <w:rsid w:val="0081043B"/>
    <w:rsid w:val="00810EC5"/>
    <w:rsid w:val="00813461"/>
    <w:rsid w:val="00816987"/>
    <w:rsid w:val="00821416"/>
    <w:rsid w:val="00833D2C"/>
    <w:rsid w:val="00845BE7"/>
    <w:rsid w:val="008502FA"/>
    <w:rsid w:val="00853C22"/>
    <w:rsid w:val="008541EE"/>
    <w:rsid w:val="00874B02"/>
    <w:rsid w:val="00883480"/>
    <w:rsid w:val="0089652B"/>
    <w:rsid w:val="008B1A3D"/>
    <w:rsid w:val="008B6D43"/>
    <w:rsid w:val="008B70B8"/>
    <w:rsid w:val="008C0A8E"/>
    <w:rsid w:val="008C10BC"/>
    <w:rsid w:val="008D46E9"/>
    <w:rsid w:val="008D4810"/>
    <w:rsid w:val="008E1B43"/>
    <w:rsid w:val="008F0FA2"/>
    <w:rsid w:val="008F1A72"/>
    <w:rsid w:val="008F76E2"/>
    <w:rsid w:val="0090220F"/>
    <w:rsid w:val="00905549"/>
    <w:rsid w:val="00911981"/>
    <w:rsid w:val="00912AC9"/>
    <w:rsid w:val="0094089B"/>
    <w:rsid w:val="009449D3"/>
    <w:rsid w:val="009547BE"/>
    <w:rsid w:val="00955149"/>
    <w:rsid w:val="00970922"/>
    <w:rsid w:val="00986570"/>
    <w:rsid w:val="00987C7F"/>
    <w:rsid w:val="00996FE8"/>
    <w:rsid w:val="00997DC3"/>
    <w:rsid w:val="009A1D9B"/>
    <w:rsid w:val="009A4C0D"/>
    <w:rsid w:val="009A7ACA"/>
    <w:rsid w:val="009B4032"/>
    <w:rsid w:val="009C548E"/>
    <w:rsid w:val="009D0E73"/>
    <w:rsid w:val="009D63DB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FD2"/>
    <w:rsid w:val="00A12525"/>
    <w:rsid w:val="00A21223"/>
    <w:rsid w:val="00A22795"/>
    <w:rsid w:val="00A30362"/>
    <w:rsid w:val="00A348AE"/>
    <w:rsid w:val="00A47A14"/>
    <w:rsid w:val="00A53A9F"/>
    <w:rsid w:val="00A70413"/>
    <w:rsid w:val="00A7071E"/>
    <w:rsid w:val="00A75937"/>
    <w:rsid w:val="00A829B6"/>
    <w:rsid w:val="00A83831"/>
    <w:rsid w:val="00A83AE9"/>
    <w:rsid w:val="00A84B61"/>
    <w:rsid w:val="00A918F4"/>
    <w:rsid w:val="00A9573B"/>
    <w:rsid w:val="00A97BBB"/>
    <w:rsid w:val="00AA08DC"/>
    <w:rsid w:val="00AA67BA"/>
    <w:rsid w:val="00AB79A1"/>
    <w:rsid w:val="00AC7490"/>
    <w:rsid w:val="00AC78A5"/>
    <w:rsid w:val="00AD008F"/>
    <w:rsid w:val="00AD4257"/>
    <w:rsid w:val="00AD4D56"/>
    <w:rsid w:val="00AD6DA7"/>
    <w:rsid w:val="00AD782D"/>
    <w:rsid w:val="00AE4891"/>
    <w:rsid w:val="00B0136A"/>
    <w:rsid w:val="00B01824"/>
    <w:rsid w:val="00B02588"/>
    <w:rsid w:val="00B05A5A"/>
    <w:rsid w:val="00B154A1"/>
    <w:rsid w:val="00B22CBC"/>
    <w:rsid w:val="00B23ACB"/>
    <w:rsid w:val="00B24A95"/>
    <w:rsid w:val="00B271B7"/>
    <w:rsid w:val="00B31640"/>
    <w:rsid w:val="00B42E4F"/>
    <w:rsid w:val="00B61BA8"/>
    <w:rsid w:val="00B65ADE"/>
    <w:rsid w:val="00B76775"/>
    <w:rsid w:val="00B76E28"/>
    <w:rsid w:val="00B807C8"/>
    <w:rsid w:val="00B907D2"/>
    <w:rsid w:val="00BA1C5C"/>
    <w:rsid w:val="00BA77E4"/>
    <w:rsid w:val="00BB0096"/>
    <w:rsid w:val="00BB3E98"/>
    <w:rsid w:val="00BB7695"/>
    <w:rsid w:val="00BD756A"/>
    <w:rsid w:val="00BD7643"/>
    <w:rsid w:val="00BE0B6C"/>
    <w:rsid w:val="00BE442D"/>
    <w:rsid w:val="00BF0FC1"/>
    <w:rsid w:val="00BF6839"/>
    <w:rsid w:val="00C01B0F"/>
    <w:rsid w:val="00C0341B"/>
    <w:rsid w:val="00C04DFE"/>
    <w:rsid w:val="00C11EDE"/>
    <w:rsid w:val="00C13A7D"/>
    <w:rsid w:val="00C1798E"/>
    <w:rsid w:val="00C21712"/>
    <w:rsid w:val="00C27F92"/>
    <w:rsid w:val="00C301F9"/>
    <w:rsid w:val="00C31384"/>
    <w:rsid w:val="00C31939"/>
    <w:rsid w:val="00C320DD"/>
    <w:rsid w:val="00C326AE"/>
    <w:rsid w:val="00C35686"/>
    <w:rsid w:val="00C37E95"/>
    <w:rsid w:val="00C41504"/>
    <w:rsid w:val="00C43464"/>
    <w:rsid w:val="00C43547"/>
    <w:rsid w:val="00C46D9B"/>
    <w:rsid w:val="00C55EA0"/>
    <w:rsid w:val="00C57AA8"/>
    <w:rsid w:val="00C64C7E"/>
    <w:rsid w:val="00C65393"/>
    <w:rsid w:val="00C727C4"/>
    <w:rsid w:val="00C7739D"/>
    <w:rsid w:val="00C82322"/>
    <w:rsid w:val="00C86AFB"/>
    <w:rsid w:val="00C87920"/>
    <w:rsid w:val="00C925CA"/>
    <w:rsid w:val="00C966B9"/>
    <w:rsid w:val="00CB3574"/>
    <w:rsid w:val="00CC33A2"/>
    <w:rsid w:val="00CE1743"/>
    <w:rsid w:val="00CE2CDF"/>
    <w:rsid w:val="00CE2F8B"/>
    <w:rsid w:val="00CE5518"/>
    <w:rsid w:val="00CF0F66"/>
    <w:rsid w:val="00CF3F0E"/>
    <w:rsid w:val="00CF76AB"/>
    <w:rsid w:val="00D0003F"/>
    <w:rsid w:val="00D0062C"/>
    <w:rsid w:val="00D06B36"/>
    <w:rsid w:val="00D213CF"/>
    <w:rsid w:val="00D26B64"/>
    <w:rsid w:val="00D37371"/>
    <w:rsid w:val="00D37409"/>
    <w:rsid w:val="00D40ADE"/>
    <w:rsid w:val="00D40D7A"/>
    <w:rsid w:val="00D40E0C"/>
    <w:rsid w:val="00D420AD"/>
    <w:rsid w:val="00D47597"/>
    <w:rsid w:val="00D51914"/>
    <w:rsid w:val="00D52066"/>
    <w:rsid w:val="00D67381"/>
    <w:rsid w:val="00D731B4"/>
    <w:rsid w:val="00D74784"/>
    <w:rsid w:val="00D769E7"/>
    <w:rsid w:val="00D76F1D"/>
    <w:rsid w:val="00D82438"/>
    <w:rsid w:val="00D9145A"/>
    <w:rsid w:val="00DA460D"/>
    <w:rsid w:val="00DB209B"/>
    <w:rsid w:val="00DB7547"/>
    <w:rsid w:val="00DB7B74"/>
    <w:rsid w:val="00DC2D20"/>
    <w:rsid w:val="00DC57F4"/>
    <w:rsid w:val="00DC5D7C"/>
    <w:rsid w:val="00DC6028"/>
    <w:rsid w:val="00DD4969"/>
    <w:rsid w:val="00DE4691"/>
    <w:rsid w:val="00DF1BBF"/>
    <w:rsid w:val="00E05D33"/>
    <w:rsid w:val="00E111B1"/>
    <w:rsid w:val="00E37131"/>
    <w:rsid w:val="00E37278"/>
    <w:rsid w:val="00E3785A"/>
    <w:rsid w:val="00E46C49"/>
    <w:rsid w:val="00E47CE5"/>
    <w:rsid w:val="00E508DC"/>
    <w:rsid w:val="00E8484F"/>
    <w:rsid w:val="00E8625C"/>
    <w:rsid w:val="00E86F48"/>
    <w:rsid w:val="00E8721B"/>
    <w:rsid w:val="00EA399C"/>
    <w:rsid w:val="00EA495B"/>
    <w:rsid w:val="00EA78D1"/>
    <w:rsid w:val="00EB3075"/>
    <w:rsid w:val="00EC3B28"/>
    <w:rsid w:val="00EC4D72"/>
    <w:rsid w:val="00EC579A"/>
    <w:rsid w:val="00EC7273"/>
    <w:rsid w:val="00EE30EE"/>
    <w:rsid w:val="00EE4D94"/>
    <w:rsid w:val="00EF2BA9"/>
    <w:rsid w:val="00EF437D"/>
    <w:rsid w:val="00EF6C3C"/>
    <w:rsid w:val="00EF7F9A"/>
    <w:rsid w:val="00F071ED"/>
    <w:rsid w:val="00F11B07"/>
    <w:rsid w:val="00F15AD7"/>
    <w:rsid w:val="00F2118D"/>
    <w:rsid w:val="00F22601"/>
    <w:rsid w:val="00F420EF"/>
    <w:rsid w:val="00F42A18"/>
    <w:rsid w:val="00F544CB"/>
    <w:rsid w:val="00F607A6"/>
    <w:rsid w:val="00F65709"/>
    <w:rsid w:val="00F6662A"/>
    <w:rsid w:val="00F710DF"/>
    <w:rsid w:val="00F749A4"/>
    <w:rsid w:val="00F7616E"/>
    <w:rsid w:val="00F84FDD"/>
    <w:rsid w:val="00F85994"/>
    <w:rsid w:val="00FA3B9D"/>
    <w:rsid w:val="00FB58A0"/>
    <w:rsid w:val="00FE0B9E"/>
    <w:rsid w:val="00FE0CC2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2023-12-31T18:36:00Z</cp:lastPrinted>
  <dcterms:created xsi:type="dcterms:W3CDTF">2024-01-07T04:26:00Z</dcterms:created>
  <dcterms:modified xsi:type="dcterms:W3CDTF">2024-01-08T23:41:00Z</dcterms:modified>
</cp:coreProperties>
</file>